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37DBF" w14:textId="77777777" w:rsidR="00E03934" w:rsidRDefault="00E03934" w:rsidP="00E039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552F9F" w14:textId="77777777" w:rsidR="00E03934" w:rsidRDefault="00E03934" w:rsidP="00E03934">
      <w:pPr>
        <w:jc w:val="center"/>
        <w:rPr>
          <w:rFonts w:ascii="Times New Roman" w:hAnsi="Times New Roman" w:cs="Times New Roman"/>
        </w:rPr>
      </w:pPr>
      <w:r w:rsidRPr="00F17E56">
        <w:rPr>
          <w:rFonts w:ascii="Times New Roman" w:hAnsi="Times New Roman" w:cs="Times New Roman"/>
          <w:sz w:val="24"/>
          <w:szCs w:val="24"/>
        </w:rPr>
        <w:t>Публичные правила в области ПОД/ФТ/ФРОМУ</w:t>
      </w:r>
    </w:p>
    <w:p w14:paraId="5BFD2A86" w14:textId="77777777" w:rsidR="00E03934" w:rsidRDefault="00E03934" w:rsidP="006514C4">
      <w:pPr>
        <w:ind w:firstLine="708"/>
        <w:jc w:val="both"/>
        <w:rPr>
          <w:rFonts w:ascii="Times New Roman" w:hAnsi="Times New Roman" w:cs="Times New Roman"/>
        </w:rPr>
      </w:pPr>
    </w:p>
    <w:p w14:paraId="1892D12D" w14:textId="77777777" w:rsidR="000D74B4" w:rsidRDefault="00ED41CD" w:rsidP="006514C4">
      <w:pPr>
        <w:ind w:firstLine="708"/>
        <w:jc w:val="both"/>
        <w:rPr>
          <w:rFonts w:ascii="Times New Roman" w:hAnsi="Times New Roman" w:cs="Times New Roman"/>
        </w:rPr>
      </w:pPr>
      <w:r w:rsidRPr="00ED41CD">
        <w:rPr>
          <w:rFonts w:ascii="Times New Roman" w:hAnsi="Times New Roman" w:cs="Times New Roman"/>
        </w:rPr>
        <w:t xml:space="preserve">В соответствии с действующим законодательством </w:t>
      </w:r>
      <w:r>
        <w:rPr>
          <w:rFonts w:ascii="Times New Roman" w:hAnsi="Times New Roman" w:cs="Times New Roman"/>
        </w:rPr>
        <w:t>Российской Федерации</w:t>
      </w:r>
      <w:r w:rsidRPr="00ED41CD">
        <w:rPr>
          <w:rFonts w:ascii="Times New Roman" w:hAnsi="Times New Roman" w:cs="Times New Roman"/>
        </w:rPr>
        <w:t xml:space="preserve"> легализация (отмывание) </w:t>
      </w:r>
      <w:r w:rsidR="006514C4">
        <w:rPr>
          <w:rFonts w:ascii="Times New Roman" w:hAnsi="Times New Roman" w:cs="Times New Roman"/>
        </w:rPr>
        <w:t>доходов, полученных преступным путем</w:t>
      </w:r>
      <w:r w:rsidRPr="00ED41CD">
        <w:rPr>
          <w:rFonts w:ascii="Times New Roman" w:hAnsi="Times New Roman" w:cs="Times New Roman"/>
        </w:rPr>
        <w:t xml:space="preserve"> – это совершение финансовых операций </w:t>
      </w:r>
      <w:r>
        <w:rPr>
          <w:rFonts w:ascii="Times New Roman" w:hAnsi="Times New Roman" w:cs="Times New Roman"/>
        </w:rPr>
        <w:t xml:space="preserve">с </w:t>
      </w:r>
      <w:r w:rsidRPr="00ED41CD">
        <w:rPr>
          <w:rFonts w:ascii="Times New Roman" w:hAnsi="Times New Roman" w:cs="Times New Roman"/>
        </w:rPr>
        <w:t xml:space="preserve"> денежными средствами и иным имуществом в целях придания правомерного вида владению, пользованию и распоряжению </w:t>
      </w:r>
      <w:r>
        <w:rPr>
          <w:rFonts w:ascii="Times New Roman" w:hAnsi="Times New Roman" w:cs="Times New Roman"/>
        </w:rPr>
        <w:t xml:space="preserve">ими. </w:t>
      </w:r>
      <w:r w:rsidR="00442AA2" w:rsidRPr="00400752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, возникающие в ходе </w:t>
      </w:r>
      <w:r w:rsidR="00442AA2" w:rsidRPr="00400752">
        <w:rPr>
          <w:rFonts w:ascii="Times New Roman" w:hAnsi="Times New Roman" w:cs="Times New Roman"/>
        </w:rPr>
        <w:t>борьб</w:t>
      </w:r>
      <w:r>
        <w:rPr>
          <w:rFonts w:ascii="Times New Roman" w:hAnsi="Times New Roman" w:cs="Times New Roman"/>
        </w:rPr>
        <w:t>ы с отмыванием денежных средств</w:t>
      </w:r>
      <w:r w:rsidR="00442AA2" w:rsidRPr="00400752">
        <w:rPr>
          <w:rFonts w:ascii="Times New Roman" w:hAnsi="Times New Roman" w:cs="Times New Roman"/>
        </w:rPr>
        <w:t xml:space="preserve"> огромны, и потенциальные угрозы существуют во всех уголках мира. </w:t>
      </w:r>
      <w:r>
        <w:rPr>
          <w:rFonts w:ascii="Times New Roman" w:hAnsi="Times New Roman" w:cs="Times New Roman"/>
        </w:rPr>
        <w:t>Организации</w:t>
      </w:r>
      <w:r w:rsidR="00442AA2" w:rsidRPr="00400752">
        <w:rPr>
          <w:rFonts w:ascii="Times New Roman" w:hAnsi="Times New Roman" w:cs="Times New Roman"/>
        </w:rPr>
        <w:t xml:space="preserve">, </w:t>
      </w:r>
      <w:proofErr w:type="gramStart"/>
      <w:r w:rsidR="00442AA2" w:rsidRPr="00400752">
        <w:rPr>
          <w:rFonts w:ascii="Times New Roman" w:hAnsi="Times New Roman" w:cs="Times New Roman"/>
        </w:rPr>
        <w:t xml:space="preserve">предоставляющие финансовые услуги, </w:t>
      </w:r>
      <w:r w:rsidR="00442AA2" w:rsidRPr="00ED41CD">
        <w:rPr>
          <w:rFonts w:ascii="Times New Roman" w:hAnsi="Times New Roman" w:cs="Times New Roman"/>
        </w:rPr>
        <w:t>регулирующие</w:t>
      </w:r>
      <w:r w:rsidR="00442AA2" w:rsidRPr="00400752">
        <w:rPr>
          <w:rFonts w:ascii="Times New Roman" w:hAnsi="Times New Roman" w:cs="Times New Roman"/>
        </w:rPr>
        <w:t xml:space="preserve"> и правоохранительные органы усердно работают</w:t>
      </w:r>
      <w:proofErr w:type="gramEnd"/>
      <w:r w:rsidR="00442AA2" w:rsidRPr="00400752">
        <w:rPr>
          <w:rFonts w:ascii="Times New Roman" w:hAnsi="Times New Roman" w:cs="Times New Roman"/>
        </w:rPr>
        <w:t xml:space="preserve">, </w:t>
      </w:r>
      <w:r w:rsidR="000D74B4">
        <w:rPr>
          <w:rFonts w:ascii="Times New Roman" w:hAnsi="Times New Roman" w:cs="Times New Roman"/>
        </w:rPr>
        <w:t>с целью предотвращения</w:t>
      </w:r>
      <w:r>
        <w:rPr>
          <w:rFonts w:ascii="Times New Roman" w:hAnsi="Times New Roman" w:cs="Times New Roman"/>
        </w:rPr>
        <w:t xml:space="preserve"> действи</w:t>
      </w:r>
      <w:r w:rsidR="000D74B4">
        <w:rPr>
          <w:rFonts w:ascii="Times New Roman" w:hAnsi="Times New Roman" w:cs="Times New Roman"/>
        </w:rPr>
        <w:t>й лиц</w:t>
      </w:r>
      <w:r>
        <w:rPr>
          <w:rFonts w:ascii="Times New Roman" w:hAnsi="Times New Roman" w:cs="Times New Roman"/>
        </w:rPr>
        <w:t>, стремящихся</w:t>
      </w:r>
      <w:r w:rsidR="00442AA2" w:rsidRPr="00400752">
        <w:rPr>
          <w:rFonts w:ascii="Times New Roman" w:hAnsi="Times New Roman" w:cs="Times New Roman"/>
        </w:rPr>
        <w:t xml:space="preserve"> использовать глобальную финансовую систему</w:t>
      </w:r>
      <w:r w:rsidR="000D74B4">
        <w:rPr>
          <w:rFonts w:ascii="Times New Roman" w:hAnsi="Times New Roman" w:cs="Times New Roman"/>
        </w:rPr>
        <w:t xml:space="preserve"> с целью</w:t>
      </w:r>
      <w:r w:rsidR="000D74B4" w:rsidRPr="000D74B4">
        <w:rPr>
          <w:rFonts w:ascii="Times New Roman" w:hAnsi="Times New Roman" w:cs="Times New Roman"/>
        </w:rPr>
        <w:t xml:space="preserve"> отмывание денежных средств</w:t>
      </w:r>
      <w:r w:rsidR="000D74B4">
        <w:rPr>
          <w:rFonts w:ascii="Times New Roman" w:hAnsi="Times New Roman" w:cs="Times New Roman"/>
        </w:rPr>
        <w:t>.</w:t>
      </w:r>
    </w:p>
    <w:p w14:paraId="536F7227" w14:textId="77777777" w:rsidR="000D74B4" w:rsidRDefault="006514C4" w:rsidP="006514C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ц</w:t>
      </w:r>
      <w:r w:rsidR="000D74B4">
        <w:rPr>
          <w:rFonts w:ascii="Times New Roman" w:hAnsi="Times New Roman" w:cs="Times New Roman"/>
        </w:rPr>
        <w:t xml:space="preserve">ель </w:t>
      </w:r>
      <w:r w:rsidR="000D74B4" w:rsidRPr="000D74B4">
        <w:rPr>
          <w:rFonts w:ascii="Times New Roman" w:hAnsi="Times New Roman" w:cs="Times New Roman"/>
        </w:rPr>
        <w:t>МОСКОВСКО</w:t>
      </w:r>
      <w:r w:rsidR="000D74B4">
        <w:rPr>
          <w:rFonts w:ascii="Times New Roman" w:hAnsi="Times New Roman" w:cs="Times New Roman"/>
        </w:rPr>
        <w:t>ГО</w:t>
      </w:r>
      <w:r w:rsidR="000D74B4" w:rsidRPr="000D74B4">
        <w:rPr>
          <w:rFonts w:ascii="Times New Roman" w:hAnsi="Times New Roman" w:cs="Times New Roman"/>
        </w:rPr>
        <w:t xml:space="preserve"> КРЕДИТНО</w:t>
      </w:r>
      <w:r w:rsidR="000D74B4">
        <w:rPr>
          <w:rFonts w:ascii="Times New Roman" w:hAnsi="Times New Roman" w:cs="Times New Roman"/>
        </w:rPr>
        <w:t>ГО</w:t>
      </w:r>
      <w:r w:rsidR="000D74B4" w:rsidRPr="000D74B4">
        <w:rPr>
          <w:rFonts w:ascii="Times New Roman" w:hAnsi="Times New Roman" w:cs="Times New Roman"/>
        </w:rPr>
        <w:t xml:space="preserve"> БАНК</w:t>
      </w:r>
      <w:r w:rsidR="000D74B4">
        <w:rPr>
          <w:rFonts w:ascii="Times New Roman" w:hAnsi="Times New Roman" w:cs="Times New Roman"/>
        </w:rPr>
        <w:t>А</w:t>
      </w:r>
      <w:r w:rsidR="00442AA2" w:rsidRPr="00400752">
        <w:rPr>
          <w:rFonts w:ascii="Times New Roman" w:hAnsi="Times New Roman" w:cs="Times New Roman"/>
        </w:rPr>
        <w:t xml:space="preserve"> - служить надежным партнером для наших клиентов, предоставляя финансовые услуги, обеспечивающие рост и экономический прогресс. </w:t>
      </w:r>
    </w:p>
    <w:p w14:paraId="757B34F5" w14:textId="77777777" w:rsidR="00222ED5" w:rsidRDefault="0068102A" w:rsidP="006514C4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400752">
        <w:rPr>
          <w:rFonts w:ascii="Times New Roman" w:hAnsi="Times New Roman" w:cs="Times New Roman"/>
        </w:rPr>
        <w:t xml:space="preserve">Действующая в </w:t>
      </w:r>
      <w:r w:rsidR="006514C4">
        <w:rPr>
          <w:rFonts w:ascii="Times New Roman" w:hAnsi="Times New Roman" w:cs="Times New Roman"/>
        </w:rPr>
        <w:t>Банке</w:t>
      </w:r>
      <w:r w:rsidRPr="00400752">
        <w:rPr>
          <w:rFonts w:ascii="Times New Roman" w:hAnsi="Times New Roman" w:cs="Times New Roman"/>
        </w:rPr>
        <w:t xml:space="preserve"> система </w:t>
      </w:r>
      <w:r w:rsidR="0062045E" w:rsidRPr="00400752">
        <w:rPr>
          <w:rFonts w:ascii="Times New Roman" w:hAnsi="Times New Roman" w:cs="Times New Roman"/>
        </w:rPr>
        <w:t>внутреннего контроля, направленная на противодействие</w:t>
      </w:r>
      <w:r w:rsidRPr="00400752">
        <w:rPr>
          <w:rFonts w:ascii="Times New Roman" w:hAnsi="Times New Roman" w:cs="Times New Roman"/>
        </w:rPr>
        <w:t xml:space="preserve"> легализации  доходов, </w:t>
      </w:r>
      <w:r w:rsidR="0062045E" w:rsidRPr="00400752">
        <w:rPr>
          <w:rFonts w:ascii="Times New Roman" w:hAnsi="Times New Roman" w:cs="Times New Roman"/>
        </w:rPr>
        <w:t xml:space="preserve">полученных преступным путем, </w:t>
      </w:r>
      <w:r w:rsidRPr="00400752">
        <w:rPr>
          <w:rFonts w:ascii="Times New Roman" w:hAnsi="Times New Roman" w:cs="Times New Roman"/>
        </w:rPr>
        <w:t>финансированию терроризма и финансированию распространения оружия массового уничтожения</w:t>
      </w:r>
      <w:r w:rsidR="002C460B">
        <w:rPr>
          <w:rFonts w:ascii="Times New Roman" w:hAnsi="Times New Roman" w:cs="Times New Roman"/>
        </w:rPr>
        <w:t xml:space="preserve"> (далее - ПОД/ФТ/ФРОМУ)</w:t>
      </w:r>
      <w:r w:rsidRPr="00400752">
        <w:rPr>
          <w:rFonts w:ascii="Times New Roman" w:hAnsi="Times New Roman" w:cs="Times New Roman"/>
        </w:rPr>
        <w:t xml:space="preserve"> построена в соответствии с требованиями Федерального закона от 07.08.2001 № 115-ФЗ «О противодействии легализации (отмыванию) доходов, полученных преступным путем, и финансированию терроризма»</w:t>
      </w:r>
      <w:r w:rsidR="00210696">
        <w:rPr>
          <w:rFonts w:ascii="Times New Roman" w:hAnsi="Times New Roman" w:cs="Times New Roman"/>
        </w:rPr>
        <w:t>,</w:t>
      </w:r>
      <w:r w:rsidRPr="00400752">
        <w:rPr>
          <w:rFonts w:ascii="Times New Roman" w:hAnsi="Times New Roman" w:cs="Times New Roman"/>
        </w:rPr>
        <w:t xml:space="preserve"> </w:t>
      </w:r>
      <w:r w:rsidR="0062045E" w:rsidRPr="00400752">
        <w:rPr>
          <w:rFonts w:ascii="Times New Roman" w:hAnsi="Times New Roman" w:cs="Times New Roman"/>
        </w:rPr>
        <w:t>нормативн</w:t>
      </w:r>
      <w:r w:rsidR="00210696">
        <w:rPr>
          <w:rFonts w:ascii="Times New Roman" w:hAnsi="Times New Roman" w:cs="Times New Roman"/>
        </w:rPr>
        <w:t>о-правовыми</w:t>
      </w:r>
      <w:r w:rsidR="0062045E" w:rsidRPr="00400752">
        <w:rPr>
          <w:rFonts w:ascii="Times New Roman" w:hAnsi="Times New Roman" w:cs="Times New Roman"/>
        </w:rPr>
        <w:t xml:space="preserve"> актами и </w:t>
      </w:r>
      <w:r w:rsidRPr="00400752">
        <w:rPr>
          <w:rFonts w:ascii="Times New Roman" w:hAnsi="Times New Roman" w:cs="Times New Roman"/>
        </w:rPr>
        <w:t>рекомендациями Банка России.</w:t>
      </w:r>
      <w:proofErr w:type="gramEnd"/>
    </w:p>
    <w:p w14:paraId="12AB7F56" w14:textId="77777777" w:rsidR="004239FB" w:rsidRDefault="004239FB" w:rsidP="004239FB">
      <w:pPr>
        <w:ind w:firstLine="708"/>
        <w:jc w:val="both"/>
        <w:rPr>
          <w:rFonts w:ascii="Times New Roman" w:hAnsi="Times New Roman" w:cs="Times New Roman"/>
        </w:rPr>
      </w:pPr>
      <w:r w:rsidRPr="00E03934">
        <w:rPr>
          <w:rFonts w:ascii="Times New Roman" w:hAnsi="Times New Roman" w:cs="Times New Roman"/>
        </w:rPr>
        <w:t xml:space="preserve">Система внутреннего контроля Банка построена на трех </w:t>
      </w:r>
      <w:r w:rsidR="00210696" w:rsidRPr="00E03934">
        <w:rPr>
          <w:rFonts w:ascii="Times New Roman" w:hAnsi="Times New Roman" w:cs="Times New Roman"/>
        </w:rPr>
        <w:t xml:space="preserve">основных </w:t>
      </w:r>
      <w:r w:rsidRPr="00E03934">
        <w:rPr>
          <w:rFonts w:ascii="Times New Roman" w:hAnsi="Times New Roman" w:cs="Times New Roman"/>
        </w:rPr>
        <w:t>этапах:</w:t>
      </w:r>
      <w:r w:rsidRPr="004239FB">
        <w:rPr>
          <w:rFonts w:ascii="Times New Roman" w:hAnsi="Times New Roman" w:cs="Times New Roman"/>
        </w:rPr>
        <w:t xml:space="preserve"> </w:t>
      </w:r>
    </w:p>
    <w:p w14:paraId="5840C21C" w14:textId="77777777" w:rsidR="004239FB" w:rsidRPr="004239FB" w:rsidRDefault="004239FB" w:rsidP="004239FB">
      <w:pPr>
        <w:ind w:firstLine="708"/>
        <w:jc w:val="both"/>
        <w:rPr>
          <w:rFonts w:ascii="Times New Roman" w:hAnsi="Times New Roman" w:cs="Times New Roman"/>
        </w:rPr>
      </w:pPr>
      <w:r w:rsidRPr="004239FB">
        <w:rPr>
          <w:rFonts w:ascii="Times New Roman" w:hAnsi="Times New Roman" w:cs="Times New Roman"/>
          <w:u w:val="single"/>
        </w:rPr>
        <w:t>Предотвращение.</w:t>
      </w:r>
      <w:r w:rsidRPr="004239FB">
        <w:rPr>
          <w:rFonts w:ascii="Times New Roman" w:hAnsi="Times New Roman" w:cs="Times New Roman"/>
        </w:rPr>
        <w:t xml:space="preserve"> Создание и соблюдение надежной программы «Знай своего клиента», которая направлена на организацию системы, позволяющей произвести оценку рисков клиентов на основании объективных критериев с точки зрения проведения операций в целях легализации (отмывания) доходов, полученных преступным путем, и финансирования терроризма и основываясь на результатах оценки определять режим работы с клиентом. Указанные мероприятия позволяют сконцентрироваться на работе с  клиентами с высоким риском.</w:t>
      </w:r>
    </w:p>
    <w:p w14:paraId="47638B08" w14:textId="77777777" w:rsidR="004239FB" w:rsidRPr="004239FB" w:rsidRDefault="004239FB" w:rsidP="004239FB">
      <w:pPr>
        <w:ind w:firstLine="708"/>
        <w:jc w:val="both"/>
        <w:rPr>
          <w:rFonts w:ascii="Times New Roman" w:hAnsi="Times New Roman" w:cs="Times New Roman"/>
        </w:rPr>
      </w:pPr>
      <w:r w:rsidRPr="004239FB">
        <w:rPr>
          <w:rFonts w:ascii="Times New Roman" w:hAnsi="Times New Roman" w:cs="Times New Roman"/>
          <w:u w:val="single"/>
        </w:rPr>
        <w:t>Выявление.</w:t>
      </w:r>
      <w:r w:rsidRPr="004239FB">
        <w:rPr>
          <w:rFonts w:ascii="Times New Roman" w:hAnsi="Times New Roman" w:cs="Times New Roman"/>
        </w:rPr>
        <w:t xml:space="preserve">  Финансовый мониторинг транзакций для выявления необычных или подозрительных операций с денежными средствами и иным имуществом </w:t>
      </w:r>
      <w:r>
        <w:rPr>
          <w:rFonts w:ascii="Times New Roman" w:hAnsi="Times New Roman" w:cs="Times New Roman"/>
        </w:rPr>
        <w:t>и/</w:t>
      </w:r>
      <w:r w:rsidRPr="004239FB"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нетипичных </w:t>
      </w:r>
      <w:proofErr w:type="gramStart"/>
      <w:r>
        <w:rPr>
          <w:rFonts w:ascii="Times New Roman" w:hAnsi="Times New Roman" w:cs="Times New Roman"/>
        </w:rPr>
        <w:t>бизнес-</w:t>
      </w:r>
      <w:r w:rsidRPr="004239FB">
        <w:rPr>
          <w:rFonts w:ascii="Times New Roman" w:hAnsi="Times New Roman" w:cs="Times New Roman"/>
        </w:rPr>
        <w:t>моделей</w:t>
      </w:r>
      <w:proofErr w:type="gramEnd"/>
      <w:r w:rsidRPr="004239FB">
        <w:rPr>
          <w:rFonts w:ascii="Times New Roman" w:hAnsi="Times New Roman" w:cs="Times New Roman"/>
        </w:rPr>
        <w:t xml:space="preserve">, а также проведение углубленных проверок </w:t>
      </w:r>
      <w:r>
        <w:rPr>
          <w:rFonts w:ascii="Times New Roman" w:hAnsi="Times New Roman" w:cs="Times New Roman"/>
        </w:rPr>
        <w:t>деятельности клиентов</w:t>
      </w:r>
      <w:r w:rsidRPr="004239FB">
        <w:rPr>
          <w:rFonts w:ascii="Times New Roman" w:hAnsi="Times New Roman" w:cs="Times New Roman"/>
        </w:rPr>
        <w:t>.</w:t>
      </w:r>
    </w:p>
    <w:p w14:paraId="50D98A19" w14:textId="77777777" w:rsidR="004239FB" w:rsidRPr="00400752" w:rsidRDefault="004239FB" w:rsidP="004239FB">
      <w:pPr>
        <w:ind w:firstLine="708"/>
        <w:jc w:val="both"/>
        <w:rPr>
          <w:rFonts w:ascii="Times New Roman" w:hAnsi="Times New Roman" w:cs="Times New Roman"/>
        </w:rPr>
      </w:pPr>
      <w:r w:rsidRPr="004239FB">
        <w:rPr>
          <w:rFonts w:ascii="Times New Roman" w:hAnsi="Times New Roman" w:cs="Times New Roman"/>
          <w:u w:val="single"/>
        </w:rPr>
        <w:t>Отчетность.</w:t>
      </w:r>
      <w:r w:rsidRPr="004239FB">
        <w:rPr>
          <w:rFonts w:ascii="Times New Roman" w:hAnsi="Times New Roman" w:cs="Times New Roman"/>
        </w:rPr>
        <w:t xml:space="preserve"> Своевременное информирование федерального органа исполнительной власти, уполномоченного принимать меры по противодействию отмыванию доходов, полученных преступным путем, и финансированию терроризма об операциях и сделках, сведения о которых подлежат представлению.</w:t>
      </w:r>
    </w:p>
    <w:p w14:paraId="4493B2E7" w14:textId="77777777" w:rsidR="00442AA2" w:rsidRDefault="006514C4" w:rsidP="006514C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МОСКОВСКИМ КРЕДИТНЫМ БАНКОМ</w:t>
      </w:r>
      <w:r w:rsidR="008A5406">
        <w:rPr>
          <w:rFonts w:ascii="Times New Roman" w:hAnsi="Times New Roman" w:cs="Times New Roman"/>
        </w:rPr>
        <w:t xml:space="preserve"> установлена комплексная и последовательная структура мер, направленная </w:t>
      </w:r>
      <w:proofErr w:type="gramStart"/>
      <w:r w:rsidR="008A5406">
        <w:rPr>
          <w:rFonts w:ascii="Times New Roman" w:hAnsi="Times New Roman" w:cs="Times New Roman"/>
        </w:rPr>
        <w:t>на</w:t>
      </w:r>
      <w:proofErr w:type="gramEnd"/>
      <w:r w:rsidR="008A5406">
        <w:rPr>
          <w:rFonts w:ascii="Times New Roman" w:hAnsi="Times New Roman" w:cs="Times New Roman"/>
        </w:rPr>
        <w:t xml:space="preserve"> </w:t>
      </w:r>
      <w:r w:rsidR="002C460B">
        <w:rPr>
          <w:rFonts w:ascii="Times New Roman" w:hAnsi="Times New Roman" w:cs="Times New Roman"/>
        </w:rPr>
        <w:t>ПОД/ФТ/ФРОМУ</w:t>
      </w:r>
      <w:r w:rsidR="008A5406">
        <w:rPr>
          <w:rFonts w:ascii="Times New Roman" w:hAnsi="Times New Roman" w:cs="Times New Roman"/>
        </w:rPr>
        <w:t>.</w:t>
      </w:r>
      <w:r w:rsidR="00025DB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Созданы</w:t>
      </w:r>
      <w:r w:rsidR="008A5406">
        <w:rPr>
          <w:rFonts w:ascii="Times New Roman" w:hAnsi="Times New Roman" w:cs="Times New Roman"/>
        </w:rPr>
        <w:t xml:space="preserve"> и применяются</w:t>
      </w:r>
      <w:proofErr w:type="gramEnd"/>
      <w:r w:rsidR="008A5406">
        <w:rPr>
          <w:rFonts w:ascii="Times New Roman" w:hAnsi="Times New Roman" w:cs="Times New Roman"/>
        </w:rPr>
        <w:t xml:space="preserve"> в работе </w:t>
      </w:r>
      <w:r w:rsidR="00442AA2" w:rsidRPr="00400752">
        <w:rPr>
          <w:rFonts w:ascii="Times New Roman" w:hAnsi="Times New Roman" w:cs="Times New Roman"/>
        </w:rPr>
        <w:t>надлежащи</w:t>
      </w:r>
      <w:r w:rsidR="008A5406">
        <w:rPr>
          <w:rFonts w:ascii="Times New Roman" w:hAnsi="Times New Roman" w:cs="Times New Roman"/>
        </w:rPr>
        <w:t>е</w:t>
      </w:r>
      <w:r w:rsidR="00442AA2" w:rsidRPr="00400752">
        <w:rPr>
          <w:rFonts w:ascii="Times New Roman" w:hAnsi="Times New Roman" w:cs="Times New Roman"/>
        </w:rPr>
        <w:t xml:space="preserve"> политик</w:t>
      </w:r>
      <w:r w:rsidR="008A5406">
        <w:rPr>
          <w:rFonts w:ascii="Times New Roman" w:hAnsi="Times New Roman" w:cs="Times New Roman"/>
        </w:rPr>
        <w:t>и</w:t>
      </w:r>
      <w:r w:rsidR="00442AA2" w:rsidRPr="00400752">
        <w:rPr>
          <w:rFonts w:ascii="Times New Roman" w:hAnsi="Times New Roman" w:cs="Times New Roman"/>
        </w:rPr>
        <w:t>, процесс</w:t>
      </w:r>
      <w:r w:rsidR="008A5406">
        <w:rPr>
          <w:rFonts w:ascii="Times New Roman" w:hAnsi="Times New Roman" w:cs="Times New Roman"/>
        </w:rPr>
        <w:t>ы</w:t>
      </w:r>
      <w:r w:rsidR="00442AA2" w:rsidRPr="00400752">
        <w:rPr>
          <w:rFonts w:ascii="Times New Roman" w:hAnsi="Times New Roman" w:cs="Times New Roman"/>
        </w:rPr>
        <w:t xml:space="preserve"> и средств</w:t>
      </w:r>
      <w:r w:rsidR="008A5406">
        <w:rPr>
          <w:rFonts w:ascii="Times New Roman" w:hAnsi="Times New Roman" w:cs="Times New Roman"/>
        </w:rPr>
        <w:t>а</w:t>
      </w:r>
      <w:r w:rsidR="00442AA2" w:rsidRPr="00400752">
        <w:rPr>
          <w:rFonts w:ascii="Times New Roman" w:hAnsi="Times New Roman" w:cs="Times New Roman"/>
        </w:rPr>
        <w:t xml:space="preserve"> контроля</w:t>
      </w:r>
      <w:r w:rsidR="00025DB8">
        <w:rPr>
          <w:rFonts w:ascii="Times New Roman" w:hAnsi="Times New Roman" w:cs="Times New Roman"/>
        </w:rPr>
        <w:t>, направленные на предотвращение</w:t>
      </w:r>
      <w:r w:rsidR="00442AA2" w:rsidRPr="00400752">
        <w:rPr>
          <w:rFonts w:ascii="Times New Roman" w:hAnsi="Times New Roman" w:cs="Times New Roman"/>
        </w:rPr>
        <w:t xml:space="preserve"> отмывания денег и других финансов</w:t>
      </w:r>
      <w:r>
        <w:rPr>
          <w:rFonts w:ascii="Times New Roman" w:hAnsi="Times New Roman" w:cs="Times New Roman"/>
        </w:rPr>
        <w:t>ых преступлений против Б</w:t>
      </w:r>
      <w:r w:rsidR="00442AA2" w:rsidRPr="00400752">
        <w:rPr>
          <w:rFonts w:ascii="Times New Roman" w:hAnsi="Times New Roman" w:cs="Times New Roman"/>
        </w:rPr>
        <w:t>анка,  клиентов и заинтересованных сторон.</w:t>
      </w:r>
    </w:p>
    <w:p w14:paraId="71432F3E" w14:textId="77777777" w:rsidR="0068102A" w:rsidRPr="00400752" w:rsidRDefault="0068102A" w:rsidP="002C460B">
      <w:pPr>
        <w:ind w:firstLine="709"/>
        <w:jc w:val="both"/>
        <w:rPr>
          <w:rFonts w:ascii="Times New Roman" w:hAnsi="Times New Roman" w:cs="Times New Roman"/>
        </w:rPr>
      </w:pPr>
      <w:r w:rsidRPr="00400752">
        <w:rPr>
          <w:rFonts w:ascii="Times New Roman" w:hAnsi="Times New Roman" w:cs="Times New Roman"/>
        </w:rPr>
        <w:t xml:space="preserve">Поскольку банковские продукты и услуги используются в качестве </w:t>
      </w:r>
      <w:r w:rsidR="00025DB8">
        <w:rPr>
          <w:rFonts w:ascii="Times New Roman" w:hAnsi="Times New Roman" w:cs="Times New Roman"/>
        </w:rPr>
        <w:t>инструмента</w:t>
      </w:r>
      <w:r w:rsidRPr="00400752">
        <w:rPr>
          <w:rFonts w:ascii="Times New Roman" w:hAnsi="Times New Roman" w:cs="Times New Roman"/>
        </w:rPr>
        <w:t xml:space="preserve"> для отмывания доходов, полученных преступным путем, </w:t>
      </w:r>
      <w:r w:rsidR="004239FB">
        <w:rPr>
          <w:rFonts w:ascii="Times New Roman" w:hAnsi="Times New Roman" w:cs="Times New Roman"/>
        </w:rPr>
        <w:t xml:space="preserve"> финансирования терроризма</w:t>
      </w:r>
      <w:r w:rsidR="00025DB8">
        <w:rPr>
          <w:rFonts w:ascii="Times New Roman" w:hAnsi="Times New Roman" w:cs="Times New Roman"/>
        </w:rPr>
        <w:t xml:space="preserve"> </w:t>
      </w:r>
      <w:r w:rsidR="004239FB">
        <w:rPr>
          <w:rFonts w:ascii="Times New Roman" w:hAnsi="Times New Roman" w:cs="Times New Roman"/>
        </w:rPr>
        <w:t xml:space="preserve">и </w:t>
      </w:r>
      <w:r w:rsidR="00025DB8">
        <w:rPr>
          <w:rFonts w:ascii="Times New Roman" w:hAnsi="Times New Roman" w:cs="Times New Roman"/>
        </w:rPr>
        <w:t>финансирования распространения оружия массового уничтожения,</w:t>
      </w:r>
      <w:r w:rsidRPr="00400752">
        <w:rPr>
          <w:rFonts w:ascii="Times New Roman" w:hAnsi="Times New Roman" w:cs="Times New Roman"/>
        </w:rPr>
        <w:t xml:space="preserve"> и исходя из необходимости надлежащего выполнения требований российского законодательства,</w:t>
      </w:r>
      <w:r w:rsidR="003F5A94" w:rsidRPr="00400752">
        <w:rPr>
          <w:rFonts w:ascii="Times New Roman" w:hAnsi="Times New Roman" w:cs="Times New Roman"/>
        </w:rPr>
        <w:t xml:space="preserve"> МОСКОВСКИЙ </w:t>
      </w:r>
      <w:r w:rsidR="003F5A94" w:rsidRPr="00400752">
        <w:rPr>
          <w:rFonts w:ascii="Times New Roman" w:hAnsi="Times New Roman" w:cs="Times New Roman"/>
        </w:rPr>
        <w:lastRenderedPageBreak/>
        <w:t xml:space="preserve">КРЕДИТНЫЙ БАНК  </w:t>
      </w:r>
      <w:r w:rsidRPr="00400752">
        <w:rPr>
          <w:rFonts w:ascii="Times New Roman" w:hAnsi="Times New Roman" w:cs="Times New Roman"/>
        </w:rPr>
        <w:t>заявля</w:t>
      </w:r>
      <w:r w:rsidR="003F5A94" w:rsidRPr="00400752">
        <w:rPr>
          <w:rFonts w:ascii="Times New Roman" w:hAnsi="Times New Roman" w:cs="Times New Roman"/>
        </w:rPr>
        <w:t>е</w:t>
      </w:r>
      <w:r w:rsidRPr="00400752">
        <w:rPr>
          <w:rFonts w:ascii="Times New Roman" w:hAnsi="Times New Roman" w:cs="Times New Roman"/>
        </w:rPr>
        <w:t>т, что при осуществлении своей деятельности опира</w:t>
      </w:r>
      <w:r w:rsidR="00400752">
        <w:rPr>
          <w:rFonts w:ascii="Times New Roman" w:hAnsi="Times New Roman" w:cs="Times New Roman"/>
        </w:rPr>
        <w:t>е</w:t>
      </w:r>
      <w:r w:rsidR="004D62E6">
        <w:rPr>
          <w:rFonts w:ascii="Times New Roman" w:hAnsi="Times New Roman" w:cs="Times New Roman"/>
        </w:rPr>
        <w:t>т</w:t>
      </w:r>
      <w:r w:rsidRPr="00400752">
        <w:rPr>
          <w:rFonts w:ascii="Times New Roman" w:hAnsi="Times New Roman" w:cs="Times New Roman"/>
        </w:rPr>
        <w:t>ся на следующие принципы:</w:t>
      </w:r>
    </w:p>
    <w:p w14:paraId="397849DF" w14:textId="77777777" w:rsidR="0068102A" w:rsidRPr="00F17E56" w:rsidRDefault="00025DB8" w:rsidP="004D62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недопущение </w:t>
      </w:r>
      <w:r w:rsidR="00D147DE">
        <w:rPr>
          <w:rFonts w:ascii="Times New Roman" w:hAnsi="Times New Roman" w:cs="Times New Roman"/>
        </w:rPr>
        <w:t xml:space="preserve">вовлечения </w:t>
      </w:r>
      <w:r>
        <w:rPr>
          <w:rFonts w:ascii="Times New Roman" w:hAnsi="Times New Roman" w:cs="Times New Roman"/>
        </w:rPr>
        <w:t>Б</w:t>
      </w:r>
      <w:r w:rsidR="0068102A" w:rsidRPr="004D62E6">
        <w:rPr>
          <w:rFonts w:ascii="Times New Roman" w:hAnsi="Times New Roman" w:cs="Times New Roman"/>
        </w:rPr>
        <w:t xml:space="preserve">анка в </w:t>
      </w:r>
      <w:r w:rsidR="00964BB9">
        <w:rPr>
          <w:rFonts w:ascii="Times New Roman" w:hAnsi="Times New Roman" w:cs="Times New Roman"/>
        </w:rPr>
        <w:t xml:space="preserve">финансовые операции, совершаемые в </w:t>
      </w:r>
      <w:r w:rsidR="0068102A" w:rsidRPr="004D62E6">
        <w:rPr>
          <w:rFonts w:ascii="Times New Roman" w:hAnsi="Times New Roman" w:cs="Times New Roman"/>
        </w:rPr>
        <w:t>целях отмывания денег</w:t>
      </w:r>
      <w:r w:rsidR="003F5A94" w:rsidRPr="004D62E6">
        <w:rPr>
          <w:rFonts w:ascii="Times New Roman" w:hAnsi="Times New Roman" w:cs="Times New Roman"/>
        </w:rPr>
        <w:t>,</w:t>
      </w:r>
      <w:r w:rsidR="0068102A" w:rsidRPr="004D62E6">
        <w:rPr>
          <w:rFonts w:ascii="Times New Roman" w:hAnsi="Times New Roman" w:cs="Times New Roman"/>
        </w:rPr>
        <w:t xml:space="preserve"> финансирования терроризма</w:t>
      </w:r>
      <w:r w:rsidR="003F5A94" w:rsidRPr="004D62E6">
        <w:rPr>
          <w:rFonts w:ascii="Times New Roman" w:hAnsi="Times New Roman" w:cs="Times New Roman"/>
        </w:rPr>
        <w:t xml:space="preserve"> и финансирования распространения оружия массового </w:t>
      </w:r>
      <w:r w:rsidR="003F5A94" w:rsidRPr="00F17E56">
        <w:rPr>
          <w:rFonts w:ascii="Times New Roman" w:hAnsi="Times New Roman" w:cs="Times New Roman"/>
        </w:rPr>
        <w:t>уничтожения</w:t>
      </w:r>
      <w:r w:rsidR="0068102A" w:rsidRPr="00F17E56">
        <w:rPr>
          <w:rFonts w:ascii="Times New Roman" w:hAnsi="Times New Roman" w:cs="Times New Roman"/>
        </w:rPr>
        <w:t>;</w:t>
      </w:r>
    </w:p>
    <w:p w14:paraId="5110B18A" w14:textId="5C758256" w:rsidR="00E03934" w:rsidRPr="00F17E56" w:rsidRDefault="00E03934" w:rsidP="004D62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7E56">
        <w:rPr>
          <w:rFonts w:ascii="Times New Roman" w:hAnsi="Times New Roman" w:cs="Times New Roman"/>
        </w:rPr>
        <w:t xml:space="preserve">применение права </w:t>
      </w:r>
      <w:r w:rsidR="00741C04" w:rsidRPr="00F17E56">
        <w:rPr>
          <w:rFonts w:ascii="Times New Roman" w:hAnsi="Times New Roman" w:cs="Times New Roman"/>
        </w:rPr>
        <w:t xml:space="preserve">Банка </w:t>
      </w:r>
      <w:r w:rsidRPr="00F17E56">
        <w:rPr>
          <w:rFonts w:ascii="Times New Roman" w:hAnsi="Times New Roman" w:cs="Times New Roman"/>
        </w:rPr>
        <w:t>по отказу от заключения договора банковского счета/отказу от проведения операции/расторжения договорных отношений с клиентами в целях ПОД/ФТ/ФРОМУ. Информирование клиентов о дате и причинах отказа в срок не позднее 5 рабочих дней</w:t>
      </w:r>
      <w:r w:rsidR="00143AFA" w:rsidRPr="00F17E56">
        <w:rPr>
          <w:rFonts w:ascii="Times New Roman" w:hAnsi="Times New Roman" w:cs="Times New Roman"/>
        </w:rPr>
        <w:t xml:space="preserve"> со дня принятия соответствующих решений по системе дистанционного обслуживания, и/или по почте, и/или при лично</w:t>
      </w:r>
      <w:r w:rsidR="002403ED" w:rsidRPr="00F17E56">
        <w:rPr>
          <w:rFonts w:ascii="Times New Roman" w:hAnsi="Times New Roman" w:cs="Times New Roman"/>
        </w:rPr>
        <w:t>м обращении</w:t>
      </w:r>
      <w:r w:rsidR="00143AFA" w:rsidRPr="00F17E56">
        <w:rPr>
          <w:rFonts w:ascii="Times New Roman" w:hAnsi="Times New Roman" w:cs="Times New Roman"/>
        </w:rPr>
        <w:t xml:space="preserve"> Клиента в Банк</w:t>
      </w:r>
      <w:r w:rsidRPr="00F17E56">
        <w:rPr>
          <w:rFonts w:ascii="Times New Roman" w:hAnsi="Times New Roman" w:cs="Times New Roman"/>
        </w:rPr>
        <w:t>;</w:t>
      </w:r>
    </w:p>
    <w:p w14:paraId="56B6BCAA" w14:textId="77777777" w:rsidR="00442AA2" w:rsidRPr="004D62E6" w:rsidRDefault="004D62E6" w:rsidP="004D62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D62E6">
        <w:rPr>
          <w:rFonts w:ascii="Times New Roman" w:hAnsi="Times New Roman" w:cs="Times New Roman"/>
        </w:rPr>
        <w:t>с</w:t>
      </w:r>
      <w:r w:rsidR="00442AA2" w:rsidRPr="004D62E6">
        <w:rPr>
          <w:rFonts w:ascii="Times New Roman" w:hAnsi="Times New Roman" w:cs="Times New Roman"/>
        </w:rPr>
        <w:t xml:space="preserve">облюдение законов и </w:t>
      </w:r>
      <w:r w:rsidRPr="004D62E6">
        <w:rPr>
          <w:rFonts w:ascii="Times New Roman" w:hAnsi="Times New Roman" w:cs="Times New Roman"/>
        </w:rPr>
        <w:t>иных норматив</w:t>
      </w:r>
      <w:r w:rsidR="00210696">
        <w:rPr>
          <w:rFonts w:ascii="Times New Roman" w:hAnsi="Times New Roman" w:cs="Times New Roman"/>
        </w:rPr>
        <w:t>но-правовых</w:t>
      </w:r>
      <w:r w:rsidRPr="004D62E6">
        <w:rPr>
          <w:rFonts w:ascii="Times New Roman" w:hAnsi="Times New Roman" w:cs="Times New Roman"/>
        </w:rPr>
        <w:t xml:space="preserve"> актов </w:t>
      </w:r>
      <w:r w:rsidR="004239FB">
        <w:rPr>
          <w:rFonts w:ascii="Times New Roman" w:hAnsi="Times New Roman" w:cs="Times New Roman"/>
        </w:rPr>
        <w:t>в сфере ПОД/ФТ/ФРОМУ</w:t>
      </w:r>
      <w:r w:rsidR="00442AA2" w:rsidRPr="004D62E6">
        <w:rPr>
          <w:rFonts w:ascii="Times New Roman" w:hAnsi="Times New Roman" w:cs="Times New Roman"/>
        </w:rPr>
        <w:t>;</w:t>
      </w:r>
    </w:p>
    <w:p w14:paraId="3B7098A1" w14:textId="77777777" w:rsidR="0068102A" w:rsidRPr="004D62E6" w:rsidRDefault="0068102A" w:rsidP="004D62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62E6">
        <w:rPr>
          <w:rFonts w:ascii="Times New Roman" w:hAnsi="Times New Roman" w:cs="Times New Roman"/>
        </w:rPr>
        <w:t>идентификация клиентов</w:t>
      </w:r>
      <w:r w:rsidR="00210696">
        <w:rPr>
          <w:rFonts w:ascii="Times New Roman" w:hAnsi="Times New Roman" w:cs="Times New Roman"/>
        </w:rPr>
        <w:t xml:space="preserve">, </w:t>
      </w:r>
      <w:r w:rsidR="00964BB9">
        <w:rPr>
          <w:rFonts w:ascii="Times New Roman" w:hAnsi="Times New Roman" w:cs="Times New Roman"/>
        </w:rPr>
        <w:t xml:space="preserve">их </w:t>
      </w:r>
      <w:r w:rsidR="00210696">
        <w:rPr>
          <w:rFonts w:ascii="Times New Roman" w:hAnsi="Times New Roman" w:cs="Times New Roman"/>
        </w:rPr>
        <w:t xml:space="preserve">представителей, выгодоприобретателей и </w:t>
      </w:r>
      <w:r w:rsidR="00964BB9">
        <w:rPr>
          <w:rFonts w:ascii="Times New Roman" w:hAnsi="Times New Roman" w:cs="Times New Roman"/>
        </w:rPr>
        <w:t xml:space="preserve"> </w:t>
      </w:r>
      <w:proofErr w:type="spellStart"/>
      <w:r w:rsidR="00210696">
        <w:rPr>
          <w:rFonts w:ascii="Times New Roman" w:hAnsi="Times New Roman" w:cs="Times New Roman"/>
        </w:rPr>
        <w:t>бенефициарных</w:t>
      </w:r>
      <w:proofErr w:type="spellEnd"/>
      <w:r w:rsidR="00210696">
        <w:rPr>
          <w:rFonts w:ascii="Times New Roman" w:hAnsi="Times New Roman" w:cs="Times New Roman"/>
        </w:rPr>
        <w:t xml:space="preserve"> владельцев</w:t>
      </w:r>
      <w:r w:rsidRPr="004D62E6">
        <w:rPr>
          <w:rFonts w:ascii="Times New Roman" w:hAnsi="Times New Roman" w:cs="Times New Roman"/>
        </w:rPr>
        <w:t>;</w:t>
      </w:r>
    </w:p>
    <w:p w14:paraId="699C2E47" w14:textId="77777777" w:rsidR="0068102A" w:rsidRPr="00D147DE" w:rsidRDefault="0068102A" w:rsidP="004D62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62E6">
        <w:rPr>
          <w:rFonts w:ascii="Times New Roman" w:hAnsi="Times New Roman" w:cs="Times New Roman"/>
        </w:rPr>
        <w:t xml:space="preserve">применение процедуры </w:t>
      </w:r>
      <w:r w:rsidR="003F5A94" w:rsidRPr="004D62E6">
        <w:rPr>
          <w:rFonts w:ascii="Times New Roman" w:hAnsi="Times New Roman" w:cs="Times New Roman"/>
        </w:rPr>
        <w:t>«</w:t>
      </w:r>
      <w:r w:rsidRPr="004D62E6">
        <w:rPr>
          <w:rFonts w:ascii="Times New Roman" w:hAnsi="Times New Roman" w:cs="Times New Roman"/>
        </w:rPr>
        <w:t>знай своего клиента</w:t>
      </w:r>
      <w:r w:rsidR="003F5A94" w:rsidRPr="004D62E6">
        <w:rPr>
          <w:rFonts w:ascii="Times New Roman" w:hAnsi="Times New Roman" w:cs="Times New Roman"/>
        </w:rPr>
        <w:t>»</w:t>
      </w:r>
      <w:r w:rsidRPr="004D62E6">
        <w:rPr>
          <w:rFonts w:ascii="Times New Roman" w:hAnsi="Times New Roman" w:cs="Times New Roman"/>
        </w:rPr>
        <w:t>;</w:t>
      </w:r>
    </w:p>
    <w:p w14:paraId="27A8592C" w14:textId="77777777" w:rsidR="0068102A" w:rsidRDefault="00210696" w:rsidP="004D62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запрет</w:t>
      </w:r>
      <w:r w:rsidR="0068102A" w:rsidRPr="004D62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68102A" w:rsidRPr="004D62E6">
        <w:rPr>
          <w:rFonts w:ascii="Times New Roman" w:hAnsi="Times New Roman" w:cs="Times New Roman"/>
        </w:rPr>
        <w:t xml:space="preserve"> открыти</w:t>
      </w:r>
      <w:r>
        <w:rPr>
          <w:rFonts w:ascii="Times New Roman" w:hAnsi="Times New Roman" w:cs="Times New Roman"/>
        </w:rPr>
        <w:t>е</w:t>
      </w:r>
      <w:r w:rsidR="0068102A" w:rsidRPr="004D62E6">
        <w:rPr>
          <w:rFonts w:ascii="Times New Roman" w:hAnsi="Times New Roman" w:cs="Times New Roman"/>
        </w:rPr>
        <w:t xml:space="preserve"> счетов на предъявителя;</w:t>
      </w:r>
    </w:p>
    <w:p w14:paraId="0071BEBC" w14:textId="77777777" w:rsidR="00210696" w:rsidRDefault="00210696" w:rsidP="00964B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0696">
        <w:rPr>
          <w:rFonts w:ascii="Times New Roman" w:hAnsi="Times New Roman" w:cs="Times New Roman"/>
        </w:rPr>
        <w:t>запрет на открытие и ведения</w:t>
      </w:r>
      <w:r w:rsidRPr="00E11629">
        <w:rPr>
          <w:rFonts w:ascii="Times New Roman" w:hAnsi="Times New Roman" w:cs="Times New Roman"/>
        </w:rPr>
        <w:t xml:space="preserve"> счетов (вкладов) на анонимных владельцев, а также владельцев, использующих вымышленные имена (псевдонимы);</w:t>
      </w:r>
    </w:p>
    <w:p w14:paraId="26AEEC4B" w14:textId="77777777" w:rsidR="0068102A" w:rsidRPr="004D62E6" w:rsidRDefault="0068102A" w:rsidP="004D62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62E6">
        <w:rPr>
          <w:rFonts w:ascii="Times New Roman" w:hAnsi="Times New Roman" w:cs="Times New Roman"/>
        </w:rPr>
        <w:t>установление договорных отношений только с кредитно-финансовыми учреждениями, которые осуществляют меры по противодействию отмыванию денег и финансированию терроризма;</w:t>
      </w:r>
    </w:p>
    <w:p w14:paraId="1FABC35B" w14:textId="77777777" w:rsidR="0068102A" w:rsidRPr="004D62E6" w:rsidRDefault="0068102A" w:rsidP="004D62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62E6">
        <w:rPr>
          <w:rFonts w:ascii="Times New Roman" w:hAnsi="Times New Roman" w:cs="Times New Roman"/>
        </w:rPr>
        <w:t>отказ от установления договорных отношений и совершения операций с участием банков, не имеющих физического присутствия по месту их регистрации;</w:t>
      </w:r>
    </w:p>
    <w:p w14:paraId="1B722B54" w14:textId="77777777" w:rsidR="0068102A" w:rsidRPr="004D62E6" w:rsidRDefault="0068102A" w:rsidP="004D62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62E6">
        <w:rPr>
          <w:rFonts w:ascii="Times New Roman" w:hAnsi="Times New Roman" w:cs="Times New Roman"/>
        </w:rPr>
        <w:t>своевременное информирование федерального органа исполнительной власти, уполномоченного принимать меры по противодействию отмыванию доходов, полученных преступным путем, и финансированию терроризма (ФСФМ) об операциях и сделках, сведения о которых подлежат пред</w:t>
      </w:r>
      <w:r w:rsidR="004D62E6" w:rsidRPr="004D62E6">
        <w:rPr>
          <w:rFonts w:ascii="Times New Roman" w:hAnsi="Times New Roman" w:cs="Times New Roman"/>
        </w:rPr>
        <w:t>ставлению;</w:t>
      </w:r>
    </w:p>
    <w:p w14:paraId="05F4E643" w14:textId="77777777" w:rsidR="00442AA2" w:rsidRPr="004D62E6" w:rsidRDefault="00442AA2" w:rsidP="004D62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62E6">
        <w:rPr>
          <w:rFonts w:ascii="Times New Roman" w:hAnsi="Times New Roman" w:cs="Times New Roman"/>
        </w:rPr>
        <w:t>сотрудничество с регуляторами и правоохранительными органами</w:t>
      </w:r>
      <w:r w:rsidR="00025DB8">
        <w:rPr>
          <w:rFonts w:ascii="Times New Roman" w:hAnsi="Times New Roman" w:cs="Times New Roman"/>
        </w:rPr>
        <w:t xml:space="preserve">, </w:t>
      </w:r>
      <w:r w:rsidRPr="004D62E6">
        <w:rPr>
          <w:rFonts w:ascii="Times New Roman" w:hAnsi="Times New Roman" w:cs="Times New Roman"/>
        </w:rPr>
        <w:t>поддержка в их усилиях по предупреждению, выявлению и контролю финансовых преступлений</w:t>
      </w:r>
      <w:r w:rsidR="004D62E6">
        <w:rPr>
          <w:rFonts w:ascii="Times New Roman" w:hAnsi="Times New Roman" w:cs="Times New Roman"/>
        </w:rPr>
        <w:t>.</w:t>
      </w:r>
    </w:p>
    <w:p w14:paraId="1F323EAB" w14:textId="77777777" w:rsidR="00255456" w:rsidRPr="00400752" w:rsidRDefault="002C460B" w:rsidP="002C460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МОСКОВСКИЙ КРЕДИТНЫЙ БАНК</w:t>
      </w:r>
      <w:r w:rsidR="004D62E6">
        <w:rPr>
          <w:rFonts w:ascii="Times New Roman" w:hAnsi="Times New Roman" w:cs="Times New Roman"/>
        </w:rPr>
        <w:t xml:space="preserve"> на постоянной основе проводит работ</w:t>
      </w:r>
      <w:r>
        <w:rPr>
          <w:rFonts w:ascii="Times New Roman" w:hAnsi="Times New Roman" w:cs="Times New Roman"/>
        </w:rPr>
        <w:t>у</w:t>
      </w:r>
      <w:r w:rsidR="004239FB">
        <w:rPr>
          <w:rFonts w:ascii="Times New Roman" w:hAnsi="Times New Roman" w:cs="Times New Roman"/>
        </w:rPr>
        <w:t xml:space="preserve"> по оценке</w:t>
      </w:r>
      <w:r w:rsidR="004D62E6">
        <w:rPr>
          <w:rFonts w:ascii="Times New Roman" w:hAnsi="Times New Roman" w:cs="Times New Roman"/>
        </w:rPr>
        <w:t xml:space="preserve"> </w:t>
      </w:r>
      <w:r w:rsidR="00255456" w:rsidRPr="00400752">
        <w:rPr>
          <w:rFonts w:ascii="Times New Roman" w:hAnsi="Times New Roman" w:cs="Times New Roman"/>
        </w:rPr>
        <w:t xml:space="preserve"> существующих политик, процедур и технологий</w:t>
      </w:r>
      <w:r w:rsidR="004239FB">
        <w:rPr>
          <w:rFonts w:ascii="Times New Roman" w:hAnsi="Times New Roman" w:cs="Times New Roman"/>
        </w:rPr>
        <w:t>,</w:t>
      </w:r>
      <w:r w:rsidR="00255456" w:rsidRPr="00400752">
        <w:rPr>
          <w:rFonts w:ascii="Times New Roman" w:hAnsi="Times New Roman" w:cs="Times New Roman"/>
        </w:rPr>
        <w:t xml:space="preserve"> обновляе</w:t>
      </w:r>
      <w:r>
        <w:rPr>
          <w:rFonts w:ascii="Times New Roman" w:hAnsi="Times New Roman" w:cs="Times New Roman"/>
        </w:rPr>
        <w:t>т</w:t>
      </w:r>
      <w:r w:rsidR="00255456" w:rsidRPr="00400752">
        <w:rPr>
          <w:rFonts w:ascii="Times New Roman" w:hAnsi="Times New Roman" w:cs="Times New Roman"/>
        </w:rPr>
        <w:t xml:space="preserve"> их </w:t>
      </w:r>
      <w:r>
        <w:rPr>
          <w:rFonts w:ascii="Times New Roman" w:hAnsi="Times New Roman" w:cs="Times New Roman"/>
        </w:rPr>
        <w:t>при изменени</w:t>
      </w:r>
      <w:r w:rsidR="004239F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требований действующего законодательства, а также </w:t>
      </w:r>
      <w:r w:rsidR="00255456" w:rsidRPr="00400752">
        <w:rPr>
          <w:rFonts w:ascii="Times New Roman" w:hAnsi="Times New Roman" w:cs="Times New Roman"/>
        </w:rPr>
        <w:t xml:space="preserve">по мере необходимости, </w:t>
      </w:r>
      <w:r w:rsidR="004239FB">
        <w:rPr>
          <w:rFonts w:ascii="Times New Roman" w:hAnsi="Times New Roman" w:cs="Times New Roman"/>
        </w:rPr>
        <w:t>чтобы</w:t>
      </w:r>
      <w:r w:rsidR="00255456" w:rsidRPr="00400752">
        <w:rPr>
          <w:rFonts w:ascii="Times New Roman" w:hAnsi="Times New Roman" w:cs="Times New Roman"/>
        </w:rPr>
        <w:t xml:space="preserve"> соответствовать изменяющейся среде. </w:t>
      </w:r>
      <w:r>
        <w:rPr>
          <w:rFonts w:ascii="Times New Roman" w:hAnsi="Times New Roman" w:cs="Times New Roman"/>
        </w:rPr>
        <w:t>В Банке</w:t>
      </w:r>
      <w:r w:rsidR="004D62E6">
        <w:rPr>
          <w:rFonts w:ascii="Times New Roman" w:hAnsi="Times New Roman" w:cs="Times New Roman"/>
        </w:rPr>
        <w:t xml:space="preserve"> </w:t>
      </w:r>
      <w:r w:rsidR="00E11629">
        <w:rPr>
          <w:rFonts w:ascii="Times New Roman" w:hAnsi="Times New Roman" w:cs="Times New Roman"/>
        </w:rPr>
        <w:t xml:space="preserve">регулярно </w:t>
      </w:r>
      <w:r w:rsidR="004D62E6">
        <w:rPr>
          <w:rFonts w:ascii="Times New Roman" w:hAnsi="Times New Roman" w:cs="Times New Roman"/>
        </w:rPr>
        <w:t>проводит</w:t>
      </w:r>
      <w:r>
        <w:rPr>
          <w:rFonts w:ascii="Times New Roman" w:hAnsi="Times New Roman" w:cs="Times New Roman"/>
        </w:rPr>
        <w:t>ся</w:t>
      </w:r>
      <w:r w:rsidR="00255456" w:rsidRPr="00400752">
        <w:rPr>
          <w:rFonts w:ascii="Times New Roman" w:hAnsi="Times New Roman" w:cs="Times New Roman"/>
        </w:rPr>
        <w:t xml:space="preserve"> обуч</w:t>
      </w:r>
      <w:r w:rsidR="004D62E6">
        <w:rPr>
          <w:rFonts w:ascii="Times New Roman" w:hAnsi="Times New Roman" w:cs="Times New Roman"/>
        </w:rPr>
        <w:t>ение</w:t>
      </w:r>
      <w:r w:rsidR="00255456" w:rsidRPr="00400752">
        <w:rPr>
          <w:rFonts w:ascii="Times New Roman" w:hAnsi="Times New Roman" w:cs="Times New Roman"/>
        </w:rPr>
        <w:t xml:space="preserve">  сотрудников</w:t>
      </w:r>
      <w:r w:rsidR="004D62E6">
        <w:rPr>
          <w:rFonts w:ascii="Times New Roman" w:hAnsi="Times New Roman" w:cs="Times New Roman"/>
        </w:rPr>
        <w:t xml:space="preserve"> с целью повышения их уровня знаний и</w:t>
      </w:r>
      <w:r w:rsidR="00255456" w:rsidRPr="00400752">
        <w:rPr>
          <w:rFonts w:ascii="Times New Roman" w:hAnsi="Times New Roman" w:cs="Times New Roman"/>
        </w:rPr>
        <w:t xml:space="preserve"> уверенности в том, что они </w:t>
      </w:r>
      <w:r w:rsidR="006514C4">
        <w:rPr>
          <w:rFonts w:ascii="Times New Roman" w:hAnsi="Times New Roman" w:cs="Times New Roman"/>
        </w:rPr>
        <w:t>имеют все необходимые навыки</w:t>
      </w:r>
      <w:r w:rsidR="00255456" w:rsidRPr="00400752">
        <w:rPr>
          <w:rFonts w:ascii="Times New Roman" w:hAnsi="Times New Roman" w:cs="Times New Roman"/>
        </w:rPr>
        <w:t xml:space="preserve"> для борьбы с отмыванием денег и другими финансовыми преступлениями.</w:t>
      </w:r>
    </w:p>
    <w:p w14:paraId="659AE94B" w14:textId="77777777" w:rsidR="00210696" w:rsidRDefault="00255456" w:rsidP="00210696">
      <w:pPr>
        <w:ind w:firstLine="708"/>
        <w:jc w:val="both"/>
        <w:rPr>
          <w:rFonts w:ascii="Times New Roman" w:hAnsi="Times New Roman" w:cs="Times New Roman"/>
        </w:rPr>
      </w:pPr>
      <w:r w:rsidRPr="00400752">
        <w:rPr>
          <w:rFonts w:ascii="Times New Roman" w:hAnsi="Times New Roman" w:cs="Times New Roman"/>
        </w:rPr>
        <w:t xml:space="preserve">Борьба с отмыванием денег - это постоянный и развивающийся процесс. </w:t>
      </w:r>
      <w:r w:rsidR="006514C4">
        <w:rPr>
          <w:rFonts w:ascii="Times New Roman" w:hAnsi="Times New Roman" w:cs="Times New Roman"/>
        </w:rPr>
        <w:t>М</w:t>
      </w:r>
      <w:r w:rsidRPr="00400752">
        <w:rPr>
          <w:rFonts w:ascii="Times New Roman" w:hAnsi="Times New Roman" w:cs="Times New Roman"/>
        </w:rPr>
        <w:t xml:space="preserve">ы признаем, что предотвращение </w:t>
      </w:r>
      <w:r w:rsidR="004239FB">
        <w:rPr>
          <w:rFonts w:ascii="Times New Roman" w:hAnsi="Times New Roman" w:cs="Times New Roman"/>
        </w:rPr>
        <w:t>легализации</w:t>
      </w:r>
      <w:r w:rsidRPr="00400752">
        <w:rPr>
          <w:rFonts w:ascii="Times New Roman" w:hAnsi="Times New Roman" w:cs="Times New Roman"/>
        </w:rPr>
        <w:t xml:space="preserve"> ден</w:t>
      </w:r>
      <w:r w:rsidR="004239FB">
        <w:rPr>
          <w:rFonts w:ascii="Times New Roman" w:hAnsi="Times New Roman" w:cs="Times New Roman"/>
        </w:rPr>
        <w:t>ежных средств</w:t>
      </w:r>
      <w:r w:rsidRPr="00400752">
        <w:rPr>
          <w:rFonts w:ascii="Times New Roman" w:hAnsi="Times New Roman" w:cs="Times New Roman"/>
        </w:rPr>
        <w:t xml:space="preserve"> и выявление действий</w:t>
      </w:r>
      <w:r w:rsidR="006514C4">
        <w:rPr>
          <w:rFonts w:ascii="Times New Roman" w:hAnsi="Times New Roman" w:cs="Times New Roman"/>
        </w:rPr>
        <w:t>, направленных на</w:t>
      </w:r>
      <w:r w:rsidRPr="00400752">
        <w:rPr>
          <w:rFonts w:ascii="Times New Roman" w:hAnsi="Times New Roman" w:cs="Times New Roman"/>
        </w:rPr>
        <w:t xml:space="preserve"> финансировани</w:t>
      </w:r>
      <w:r w:rsidR="006514C4">
        <w:rPr>
          <w:rFonts w:ascii="Times New Roman" w:hAnsi="Times New Roman" w:cs="Times New Roman"/>
        </w:rPr>
        <w:t>е</w:t>
      </w:r>
      <w:r w:rsidRPr="00400752">
        <w:rPr>
          <w:rFonts w:ascii="Times New Roman" w:hAnsi="Times New Roman" w:cs="Times New Roman"/>
        </w:rPr>
        <w:t xml:space="preserve"> терроризма </w:t>
      </w:r>
      <w:r w:rsidR="006514C4">
        <w:rPr>
          <w:rFonts w:ascii="Times New Roman" w:hAnsi="Times New Roman" w:cs="Times New Roman"/>
        </w:rPr>
        <w:t>и финансирование распространения оружия массового уничтожения</w:t>
      </w:r>
      <w:r w:rsidR="004239FB">
        <w:rPr>
          <w:rFonts w:ascii="Times New Roman" w:hAnsi="Times New Roman" w:cs="Times New Roman"/>
        </w:rPr>
        <w:t>,</w:t>
      </w:r>
      <w:r w:rsidR="006514C4">
        <w:rPr>
          <w:rFonts w:ascii="Times New Roman" w:hAnsi="Times New Roman" w:cs="Times New Roman"/>
        </w:rPr>
        <w:t xml:space="preserve"> </w:t>
      </w:r>
      <w:r w:rsidRPr="00400752">
        <w:rPr>
          <w:rFonts w:ascii="Times New Roman" w:hAnsi="Times New Roman" w:cs="Times New Roman"/>
        </w:rPr>
        <w:t xml:space="preserve">предполагает постоянное </w:t>
      </w:r>
      <w:r w:rsidR="006514C4">
        <w:rPr>
          <w:rFonts w:ascii="Times New Roman" w:hAnsi="Times New Roman" w:cs="Times New Roman"/>
        </w:rPr>
        <w:t xml:space="preserve">совершенствование </w:t>
      </w:r>
      <w:r w:rsidR="006514C4" w:rsidRPr="006514C4">
        <w:rPr>
          <w:rFonts w:ascii="Times New Roman" w:hAnsi="Times New Roman" w:cs="Times New Roman"/>
        </w:rPr>
        <w:t xml:space="preserve">политик, процедур и технологий </w:t>
      </w:r>
      <w:r w:rsidR="006514C4">
        <w:rPr>
          <w:rFonts w:ascii="Times New Roman" w:hAnsi="Times New Roman" w:cs="Times New Roman"/>
        </w:rPr>
        <w:t>с тем, чтобы</w:t>
      </w:r>
      <w:r w:rsidRPr="00400752">
        <w:rPr>
          <w:rFonts w:ascii="Times New Roman" w:hAnsi="Times New Roman" w:cs="Times New Roman"/>
        </w:rPr>
        <w:t xml:space="preserve"> идти в ногу со сложными схемами, применяемыми </w:t>
      </w:r>
      <w:r w:rsidR="006514C4">
        <w:rPr>
          <w:rFonts w:ascii="Times New Roman" w:hAnsi="Times New Roman" w:cs="Times New Roman"/>
        </w:rPr>
        <w:t xml:space="preserve">лицами, чья деятельность направлена на </w:t>
      </w:r>
      <w:r w:rsidR="004239FB">
        <w:rPr>
          <w:rFonts w:ascii="Times New Roman" w:hAnsi="Times New Roman" w:cs="Times New Roman"/>
        </w:rPr>
        <w:t>проведение противоправных действий.</w:t>
      </w:r>
      <w:r w:rsidRPr="00400752">
        <w:rPr>
          <w:rFonts w:ascii="Times New Roman" w:hAnsi="Times New Roman" w:cs="Times New Roman"/>
        </w:rPr>
        <w:t xml:space="preserve"> </w:t>
      </w:r>
      <w:r w:rsidR="00210696">
        <w:rPr>
          <w:rFonts w:ascii="Times New Roman" w:hAnsi="Times New Roman" w:cs="Times New Roman"/>
        </w:rPr>
        <w:t xml:space="preserve"> </w:t>
      </w:r>
    </w:p>
    <w:p w14:paraId="03D60310" w14:textId="77777777" w:rsidR="00B55B8F" w:rsidRPr="00400752" w:rsidRDefault="00B55B8F" w:rsidP="00210696">
      <w:pPr>
        <w:ind w:firstLine="708"/>
        <w:jc w:val="both"/>
        <w:rPr>
          <w:rFonts w:ascii="Times New Roman" w:hAnsi="Times New Roman" w:cs="Times New Roman"/>
        </w:rPr>
      </w:pPr>
    </w:p>
    <w:sectPr w:rsidR="00B55B8F" w:rsidRPr="0040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69A575" w15:done="0"/>
  <w15:commentEx w15:paraId="65FD78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4E5B"/>
    <w:multiLevelType w:val="hybridMultilevel"/>
    <w:tmpl w:val="6718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лимова Ольга Александровна">
    <w15:presenceInfo w15:providerId="AD" w15:userId="S-1-5-21-832580962-1902539472-1617787245-12141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2A"/>
    <w:rsid w:val="00025DB8"/>
    <w:rsid w:val="000D74B4"/>
    <w:rsid w:val="00143AFA"/>
    <w:rsid w:val="00205AB0"/>
    <w:rsid w:val="00210696"/>
    <w:rsid w:val="00222ED5"/>
    <w:rsid w:val="002403ED"/>
    <w:rsid w:val="00255456"/>
    <w:rsid w:val="002C460B"/>
    <w:rsid w:val="003C2577"/>
    <w:rsid w:val="003F5A94"/>
    <w:rsid w:val="00400752"/>
    <w:rsid w:val="004239FB"/>
    <w:rsid w:val="00442AA2"/>
    <w:rsid w:val="004D62E6"/>
    <w:rsid w:val="0062045E"/>
    <w:rsid w:val="006514C4"/>
    <w:rsid w:val="0068102A"/>
    <w:rsid w:val="00741C04"/>
    <w:rsid w:val="008A5406"/>
    <w:rsid w:val="00964BB9"/>
    <w:rsid w:val="00A20FCF"/>
    <w:rsid w:val="00B55B8F"/>
    <w:rsid w:val="00D13629"/>
    <w:rsid w:val="00D147DE"/>
    <w:rsid w:val="00E03934"/>
    <w:rsid w:val="00E11629"/>
    <w:rsid w:val="00E3395A"/>
    <w:rsid w:val="00E7011D"/>
    <w:rsid w:val="00ED41CD"/>
    <w:rsid w:val="00F1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D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2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7D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339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39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39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39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39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2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7D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339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39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39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39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3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Марина Викторовна</dc:creator>
  <cp:lastModifiedBy>Славнова Антонина Юрьевна</cp:lastModifiedBy>
  <cp:revision>8</cp:revision>
  <dcterms:created xsi:type="dcterms:W3CDTF">2021-02-26T09:18:00Z</dcterms:created>
  <dcterms:modified xsi:type="dcterms:W3CDTF">2021-03-01T06:46:00Z</dcterms:modified>
</cp:coreProperties>
</file>